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C27318" w:rsidP="00C27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23.12.</w:t>
      </w:r>
      <w:r w:rsidR="00F540FA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D212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540FA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540FA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540FA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4/69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64262" w:rsidRPr="00882E5D" w:rsidRDefault="00F64262" w:rsidP="0088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27505A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882E5D" w:rsidRDefault="00F64262" w:rsidP="00882E5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850DC9" w:rsidRDefault="00F540FA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50DC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50DC9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850DC9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850DC9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850DC9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850DC9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 № 95</w:t>
      </w:r>
      <w:r w:rsidR="00A81B4B" w:rsidRPr="00850DC9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850DC9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850DC9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850DC9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850DC9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850DC9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, 23.12.2021 № </w:t>
      </w:r>
      <w:proofErr w:type="gramStart"/>
      <w:r w:rsidR="008D2122" w:rsidRPr="00850DC9">
        <w:rPr>
          <w:rFonts w:ascii="Times New Roman" w:hAnsi="Times New Roman" w:cs="Times New Roman"/>
          <w:sz w:val="26"/>
          <w:szCs w:val="26"/>
          <w:lang w:eastAsia="ru-RU"/>
        </w:rPr>
        <w:t>4/37</w:t>
      </w:r>
      <w:r w:rsidR="00850DC9" w:rsidRPr="00850DC9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Pr="00850DC9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850DC9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>1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>) в части 2 статьи 13 слова «избирательной комиссией</w:t>
      </w:r>
      <w:bookmarkStart w:id="0" w:name="_GoBack"/>
      <w:bookmarkEnd w:id="0"/>
      <w:r w:rsidRPr="00850DC9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3) в части 7 статьи 14 слова «Избирательная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50DC9" w:rsidRPr="00850DC9" w:rsidRDefault="00850DC9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4) в части 8 статьи 14 слова «избирательная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50DC9" w:rsidRPr="00850DC9" w:rsidRDefault="00C60E5C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39 слова «избирательной комиссией поселения» заменить словами «соответствующей 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50DC9" w:rsidRPr="00850DC9" w:rsidRDefault="00C60E5C" w:rsidP="00850D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>) главу 7 признать утратившей силу;</w:t>
      </w:r>
    </w:p>
    <w:p w:rsidR="00850DC9" w:rsidRPr="00850DC9" w:rsidRDefault="00C60E5C" w:rsidP="007D3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50DC9" w:rsidRPr="00850DC9">
        <w:rPr>
          <w:rFonts w:ascii="Times New Roman" w:hAnsi="Times New Roman" w:cs="Times New Roman"/>
          <w:color w:val="000000"/>
          <w:sz w:val="26"/>
          <w:szCs w:val="26"/>
        </w:rPr>
        <w:t xml:space="preserve">) статью </w:t>
      </w:r>
      <w:r w:rsidR="00850DC9">
        <w:rPr>
          <w:rFonts w:ascii="Times New Roman" w:hAnsi="Times New Roman" w:cs="Times New Roman"/>
          <w:color w:val="000000"/>
          <w:sz w:val="26"/>
          <w:szCs w:val="26"/>
        </w:rPr>
        <w:t>49 признать утратившей силу</w:t>
      </w:r>
      <w:r w:rsidR="007D3B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40FA" w:rsidRPr="008D2122" w:rsidRDefault="00F540FA" w:rsidP="0085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DC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8D2122">
        <w:rPr>
          <w:rFonts w:ascii="Times New Roman" w:hAnsi="Times New Roman" w:cs="Times New Roman"/>
          <w:sz w:val="26"/>
          <w:szCs w:val="26"/>
        </w:rPr>
        <w:t>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8D" w:rsidRDefault="004F108D">
      <w:r>
        <w:separator/>
      </w:r>
    </w:p>
  </w:endnote>
  <w:endnote w:type="continuationSeparator" w:id="0">
    <w:p w:rsidR="004F108D" w:rsidRDefault="004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8D" w:rsidRDefault="004F108D">
      <w:r>
        <w:separator/>
      </w:r>
    </w:p>
  </w:footnote>
  <w:footnote w:type="continuationSeparator" w:id="0">
    <w:p w:rsidR="004F108D" w:rsidRDefault="004F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B90931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85582"/>
    <w:rsid w:val="00495151"/>
    <w:rsid w:val="004F108D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90931"/>
    <w:rsid w:val="00BD047A"/>
    <w:rsid w:val="00C03FAD"/>
    <w:rsid w:val="00C11E47"/>
    <w:rsid w:val="00C14694"/>
    <w:rsid w:val="00C27318"/>
    <w:rsid w:val="00C60E5C"/>
    <w:rsid w:val="00C64819"/>
    <w:rsid w:val="00CD338E"/>
    <w:rsid w:val="00D135BC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25</cp:revision>
  <cp:lastPrinted>2021-03-01T10:13:00Z</cp:lastPrinted>
  <dcterms:created xsi:type="dcterms:W3CDTF">2017-11-28T09:13:00Z</dcterms:created>
  <dcterms:modified xsi:type="dcterms:W3CDTF">2023-01-13T03:22:00Z</dcterms:modified>
</cp:coreProperties>
</file>